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FB39" w14:textId="561B7FA1" w:rsidR="006374F6" w:rsidRDefault="00B65AD6" w:rsidP="00B65AD6">
      <w:pPr>
        <w:ind w:firstLine="480"/>
        <w:jc w:val="center"/>
        <w:rPr>
          <w:rFonts w:ascii="Arial" w:eastAsia="標楷體" w:hAnsi="Arial"/>
          <w:b/>
          <w:sz w:val="32"/>
          <w:szCs w:val="40"/>
        </w:rPr>
      </w:pPr>
      <w:r w:rsidRPr="00B65AD6">
        <w:rPr>
          <w:rFonts w:ascii="Arial" w:eastAsia="標楷體" w:hAnsi="Arial" w:hint="eastAsia"/>
          <w:b/>
          <w:sz w:val="32"/>
          <w:szCs w:val="40"/>
        </w:rPr>
        <w:t>職缺面試須知</w:t>
      </w:r>
    </w:p>
    <w:p w14:paraId="77FC1981" w14:textId="5A30CFB1" w:rsidR="00B65AD6" w:rsidRDefault="00B65AD6" w:rsidP="00B65AD6">
      <w:pPr>
        <w:ind w:firstLine="480"/>
        <w:rPr>
          <w:rFonts w:ascii="Arial" w:eastAsia="標楷體" w:hAnsi="Arial"/>
          <w:b/>
          <w:sz w:val="32"/>
          <w:szCs w:val="40"/>
        </w:rPr>
      </w:pPr>
      <w:r>
        <w:rPr>
          <w:rFonts w:ascii="Arial" w:eastAsia="標楷體" w:hAnsi="Arial" w:hint="eastAsia"/>
          <w:b/>
          <w:sz w:val="32"/>
          <w:szCs w:val="40"/>
        </w:rPr>
        <w:t>親愛的求職者您好：</w:t>
      </w:r>
    </w:p>
    <w:p w14:paraId="1D9CAA85" w14:textId="0C10A2D2" w:rsidR="00B65AD6" w:rsidRDefault="00B65AD6" w:rsidP="00B65AD6">
      <w:pPr>
        <w:ind w:firstLine="480"/>
        <w:rPr>
          <w:rFonts w:ascii="Arial" w:eastAsia="標楷體" w:hAnsi="Arial"/>
          <w:b/>
          <w:sz w:val="32"/>
          <w:szCs w:val="40"/>
        </w:rPr>
      </w:pPr>
      <w:r>
        <w:rPr>
          <w:rFonts w:ascii="Arial" w:eastAsia="標楷體" w:hAnsi="Arial" w:hint="eastAsia"/>
          <w:b/>
          <w:sz w:val="32"/>
          <w:szCs w:val="40"/>
        </w:rPr>
        <w:t>為了節省您的寶貴時間，並響應環保無紙化政策，請在面試前以網路完成本行為分析。</w:t>
      </w:r>
    </w:p>
    <w:p w14:paraId="7FE0F6C9" w14:textId="7D14ACC0" w:rsidR="00B65AD6" w:rsidRDefault="00B65AD6" w:rsidP="00B65AD6">
      <w:pPr>
        <w:ind w:firstLine="480"/>
        <w:rPr>
          <w:rFonts w:ascii="Arial" w:eastAsia="標楷體" w:hAnsi="Arial"/>
          <w:b/>
          <w:sz w:val="32"/>
          <w:szCs w:val="40"/>
        </w:rPr>
      </w:pPr>
      <w:r>
        <w:rPr>
          <w:rFonts w:ascii="Arial" w:eastAsia="標楷體" w:hAnsi="Arial" w:hint="eastAsia"/>
          <w:b/>
          <w:sz w:val="32"/>
          <w:szCs w:val="40"/>
        </w:rPr>
        <w:t>這不是考試，沒有標準答案。</w:t>
      </w:r>
    </w:p>
    <w:p w14:paraId="1D344B19" w14:textId="14EAFC05" w:rsidR="00B65AD6" w:rsidRDefault="00B65AD6" w:rsidP="00B65AD6">
      <w:pPr>
        <w:ind w:firstLine="480"/>
        <w:rPr>
          <w:rFonts w:ascii="Arial" w:eastAsia="標楷體" w:hAnsi="Arial"/>
          <w:b/>
          <w:sz w:val="32"/>
          <w:szCs w:val="40"/>
        </w:rPr>
      </w:pPr>
      <w:r>
        <w:rPr>
          <w:rFonts w:ascii="Arial" w:eastAsia="標楷體" w:hAnsi="Arial" w:hint="eastAsia"/>
          <w:b/>
          <w:sz w:val="32"/>
          <w:szCs w:val="40"/>
        </w:rPr>
        <w:t>您可以用以下網址，或掃描</w:t>
      </w:r>
      <w:r>
        <w:rPr>
          <w:rFonts w:ascii="Arial" w:eastAsia="標楷體" w:hAnsi="Arial" w:hint="eastAsia"/>
          <w:b/>
          <w:sz w:val="32"/>
          <w:szCs w:val="40"/>
        </w:rPr>
        <w:t>QR CODE</w:t>
      </w:r>
      <w:r>
        <w:rPr>
          <w:rFonts w:ascii="Arial" w:eastAsia="標楷體" w:hAnsi="Arial" w:hint="eastAsia"/>
          <w:b/>
          <w:sz w:val="32"/>
          <w:szCs w:val="40"/>
        </w:rPr>
        <w:t>進行分析。</w:t>
      </w:r>
    </w:p>
    <w:p w14:paraId="15D303B7" w14:textId="190A762D" w:rsidR="00B65AD6" w:rsidRDefault="00B65AD6" w:rsidP="00B65AD6">
      <w:pPr>
        <w:ind w:firstLine="480"/>
        <w:rPr>
          <w:rFonts w:ascii="Arial" w:eastAsia="標楷體" w:hAnsi="Arial"/>
          <w:b/>
          <w:sz w:val="32"/>
          <w:szCs w:val="40"/>
        </w:rPr>
      </w:pPr>
      <w:r>
        <w:rPr>
          <w:rFonts w:ascii="Arial" w:eastAsia="標楷體" w:hAnsi="Arial" w:hint="eastAsia"/>
          <w:b/>
          <w:sz w:val="32"/>
          <w:szCs w:val="40"/>
        </w:rPr>
        <w:t>本分析不會請您留下姓名之外的基本資料，面試之後也會進行刪除，分析成果僅供公司人力分析使用。</w:t>
      </w:r>
    </w:p>
    <w:p w14:paraId="41644F86" w14:textId="7CD29430" w:rsidR="00E91156" w:rsidRDefault="00E91156" w:rsidP="00B65AD6">
      <w:pPr>
        <w:ind w:firstLine="480"/>
        <w:rPr>
          <w:rFonts w:ascii="Arial" w:eastAsia="標楷體" w:hAnsi="Arial"/>
          <w:b/>
          <w:sz w:val="32"/>
          <w:szCs w:val="40"/>
        </w:rPr>
      </w:pPr>
      <w:r>
        <w:rPr>
          <w:rFonts w:ascii="Arial" w:eastAsia="標楷體" w:hAnsi="Arial" w:hint="eastAsia"/>
          <w:b/>
          <w:sz w:val="32"/>
          <w:szCs w:val="40"/>
        </w:rPr>
        <w:t>此分析為</w:t>
      </w:r>
      <w:r>
        <w:rPr>
          <w:rFonts w:ascii="Arial" w:eastAsia="標楷體" w:hAnsi="Arial" w:hint="eastAsia"/>
          <w:b/>
          <w:sz w:val="32"/>
          <w:szCs w:val="40"/>
        </w:rPr>
        <w:t>GOOGLE</w:t>
      </w:r>
      <w:r>
        <w:rPr>
          <w:rFonts w:ascii="Arial" w:eastAsia="標楷體" w:hAnsi="Arial" w:hint="eastAsia"/>
          <w:b/>
          <w:sz w:val="32"/>
          <w:szCs w:val="40"/>
        </w:rPr>
        <w:t>表單，請</w:t>
      </w:r>
      <w:proofErr w:type="gramStart"/>
      <w:r>
        <w:rPr>
          <w:rFonts w:ascii="Arial" w:eastAsia="標楷體" w:hAnsi="Arial" w:hint="eastAsia"/>
          <w:b/>
          <w:sz w:val="32"/>
          <w:szCs w:val="40"/>
        </w:rPr>
        <w:t>放心點入使用</w:t>
      </w:r>
      <w:proofErr w:type="gramEnd"/>
      <w:r>
        <w:rPr>
          <w:rFonts w:ascii="Arial" w:eastAsia="標楷體" w:hAnsi="Arial" w:hint="eastAsia"/>
          <w:b/>
          <w:sz w:val="32"/>
          <w:szCs w:val="40"/>
        </w:rPr>
        <w:t>。</w:t>
      </w:r>
    </w:p>
    <w:p w14:paraId="358BE7EE" w14:textId="3B57C2DD" w:rsidR="00E91156" w:rsidRDefault="00E91156" w:rsidP="00B65AD6">
      <w:pPr>
        <w:ind w:firstLine="480"/>
        <w:rPr>
          <w:rFonts w:ascii="Arial" w:eastAsia="標楷體" w:hAnsi="Arial"/>
          <w:b/>
          <w:sz w:val="32"/>
          <w:szCs w:val="40"/>
        </w:rPr>
      </w:pPr>
      <w:r>
        <w:rPr>
          <w:rFonts w:ascii="Arial" w:eastAsia="標楷體" w:hAnsi="Arial" w:hint="eastAsia"/>
          <w:b/>
          <w:sz w:val="32"/>
          <w:szCs w:val="40"/>
        </w:rPr>
        <w:t>網址：</w:t>
      </w:r>
      <w:hyperlink r:id="rId8" w:history="1">
        <w:r w:rsidRPr="00731056">
          <w:rPr>
            <w:rStyle w:val="ae"/>
            <w:rFonts w:ascii="Arial" w:eastAsia="標楷體" w:hAnsi="Arial"/>
            <w:b/>
            <w:sz w:val="32"/>
            <w:szCs w:val="40"/>
          </w:rPr>
          <w:t>https://forms.gle/n9gysdjUFtuWeFnF8</w:t>
        </w:r>
      </w:hyperlink>
    </w:p>
    <w:p w14:paraId="18579196" w14:textId="77777777" w:rsidR="00E91156" w:rsidRPr="00B65AD6" w:rsidRDefault="00E91156" w:rsidP="00E91156">
      <w:pPr>
        <w:ind w:firstLine="480"/>
        <w:rPr>
          <w:rFonts w:ascii="Arial" w:eastAsia="標楷體" w:hAnsi="Arial" w:hint="eastAsia"/>
          <w:b/>
          <w:sz w:val="32"/>
          <w:szCs w:val="40"/>
        </w:rPr>
      </w:pPr>
      <w:r>
        <w:rPr>
          <w:rFonts w:ascii="Arial" w:eastAsia="標楷體" w:hAnsi="Arial" w:hint="eastAsia"/>
          <w:b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 wp14:anchorId="7278EE26" wp14:editId="24550CA9">
            <wp:simplePos x="0" y="0"/>
            <wp:positionH relativeFrom="column">
              <wp:posOffset>1796235</wp:posOffset>
            </wp:positionH>
            <wp:positionV relativeFrom="paragraph">
              <wp:posOffset>5715</wp:posOffset>
            </wp:positionV>
            <wp:extent cx="2198370" cy="219837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標楷體" w:hAnsi="Arial" w:hint="eastAsia"/>
          <w:b/>
          <w:sz w:val="32"/>
          <w:szCs w:val="40"/>
        </w:rPr>
        <w:t>QR CODE</w:t>
      </w:r>
      <w:r>
        <w:rPr>
          <w:rFonts w:ascii="Arial" w:eastAsia="標楷體" w:hAnsi="Arial" w:hint="eastAsia"/>
          <w:b/>
          <w:sz w:val="32"/>
          <w:szCs w:val="40"/>
        </w:rPr>
        <w:t>：</w:t>
      </w:r>
    </w:p>
    <w:p w14:paraId="5A18CCA6" w14:textId="046FD2B3" w:rsidR="00E91156" w:rsidRDefault="00E91156" w:rsidP="00B65AD6">
      <w:pPr>
        <w:ind w:firstLine="480"/>
        <w:rPr>
          <w:rFonts w:ascii="Arial" w:eastAsia="標楷體" w:hAnsi="Arial"/>
          <w:b/>
          <w:sz w:val="32"/>
          <w:szCs w:val="40"/>
        </w:rPr>
      </w:pPr>
    </w:p>
    <w:p w14:paraId="50F2E110" w14:textId="77777777" w:rsidR="00E91156" w:rsidRDefault="00E91156" w:rsidP="00B65AD6">
      <w:pPr>
        <w:ind w:firstLine="480"/>
        <w:rPr>
          <w:rFonts w:ascii="Arial" w:eastAsia="標楷體" w:hAnsi="Arial" w:hint="eastAsia"/>
          <w:b/>
          <w:sz w:val="32"/>
          <w:szCs w:val="40"/>
        </w:rPr>
      </w:pPr>
    </w:p>
    <w:p w14:paraId="317191CB" w14:textId="610C9908" w:rsidR="00B65AD6" w:rsidRDefault="00B65AD6" w:rsidP="00B65AD6">
      <w:pPr>
        <w:ind w:firstLine="480"/>
        <w:rPr>
          <w:rFonts w:ascii="Arial" w:eastAsia="標楷體" w:hAnsi="Arial"/>
          <w:b/>
          <w:sz w:val="32"/>
          <w:szCs w:val="40"/>
        </w:rPr>
      </w:pPr>
    </w:p>
    <w:p w14:paraId="30DB74E6" w14:textId="6DD375C0" w:rsidR="00E91156" w:rsidRDefault="00E91156">
      <w:pPr>
        <w:ind w:firstLine="480"/>
        <w:rPr>
          <w:rFonts w:ascii="Arial" w:eastAsia="標楷體" w:hAnsi="Arial"/>
          <w:b/>
          <w:sz w:val="32"/>
          <w:szCs w:val="40"/>
        </w:rPr>
      </w:pPr>
    </w:p>
    <w:p w14:paraId="64593617" w14:textId="4D7D0D8F" w:rsidR="00E91156" w:rsidRDefault="00E91156">
      <w:pPr>
        <w:ind w:firstLine="480"/>
        <w:rPr>
          <w:rFonts w:ascii="Arial" w:eastAsia="標楷體" w:hAnsi="Arial"/>
          <w:b/>
          <w:sz w:val="32"/>
          <w:szCs w:val="40"/>
        </w:rPr>
      </w:pPr>
    </w:p>
    <w:p w14:paraId="517E14CB" w14:textId="785A5B5E" w:rsidR="00E91156" w:rsidRPr="00B65AD6" w:rsidRDefault="00E91156">
      <w:pPr>
        <w:ind w:firstLine="480"/>
        <w:rPr>
          <w:rFonts w:ascii="Arial" w:eastAsia="標楷體" w:hAnsi="Arial" w:hint="eastAsia"/>
          <w:b/>
          <w:sz w:val="32"/>
          <w:szCs w:val="40"/>
        </w:rPr>
      </w:pPr>
      <w:proofErr w:type="gramStart"/>
      <w:r>
        <w:rPr>
          <w:rFonts w:ascii="Arial" w:eastAsia="標楷體" w:hAnsi="Arial" w:hint="eastAsia"/>
          <w:b/>
          <w:sz w:val="32"/>
          <w:szCs w:val="40"/>
        </w:rPr>
        <w:t>元晨診所</w:t>
      </w:r>
      <w:proofErr w:type="gramEnd"/>
      <w:r>
        <w:rPr>
          <w:rFonts w:ascii="Arial" w:eastAsia="標楷體" w:hAnsi="Arial" w:hint="eastAsia"/>
          <w:b/>
          <w:sz w:val="32"/>
          <w:szCs w:val="40"/>
        </w:rPr>
        <w:t xml:space="preserve"> </w:t>
      </w:r>
      <w:r>
        <w:rPr>
          <w:rFonts w:ascii="Arial" w:eastAsia="標楷體" w:hAnsi="Arial" w:hint="eastAsia"/>
          <w:b/>
          <w:sz w:val="32"/>
          <w:szCs w:val="40"/>
        </w:rPr>
        <w:t>祝您求職順利</w:t>
      </w:r>
    </w:p>
    <w:sectPr w:rsidR="00E91156" w:rsidRPr="00B65AD6" w:rsidSect="00432B24">
      <w:headerReference w:type="even" r:id="rId10"/>
      <w:headerReference w:type="default" r:id="rId11"/>
      <w:headerReference w:type="first" r:id="rId12"/>
      <w:pgSz w:w="11906" w:h="16838"/>
      <w:pgMar w:top="567" w:right="567" w:bottom="56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1DE3" w14:textId="77777777" w:rsidR="00276FC5" w:rsidRDefault="00276FC5" w:rsidP="001D5197">
      <w:r>
        <w:separator/>
      </w:r>
    </w:p>
  </w:endnote>
  <w:endnote w:type="continuationSeparator" w:id="0">
    <w:p w14:paraId="5903A15E" w14:textId="77777777" w:rsidR="00276FC5" w:rsidRDefault="00276FC5" w:rsidP="001D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204C" w14:textId="77777777" w:rsidR="00276FC5" w:rsidRDefault="00276FC5" w:rsidP="001D5197">
      <w:r>
        <w:separator/>
      </w:r>
    </w:p>
  </w:footnote>
  <w:footnote w:type="continuationSeparator" w:id="0">
    <w:p w14:paraId="60E8B092" w14:textId="77777777" w:rsidR="00276FC5" w:rsidRDefault="00276FC5" w:rsidP="001D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F867" w14:textId="1C13D432" w:rsidR="001D5197" w:rsidRDefault="00000000">
    <w:pPr>
      <w:pStyle w:val="a4"/>
    </w:pPr>
    <w:r>
      <w:rPr>
        <w:noProof/>
      </w:rPr>
      <w:pict w14:anchorId="3FC04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8146" o:spid="_x0000_s1027" type="#_x0000_t75" alt="" style="position:absolute;margin-left:0;margin-top:0;width:415pt;height:4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元晨診所_圖形標誌_RGB_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9869" w14:textId="0ABDF2F8" w:rsidR="001D5197" w:rsidRDefault="00432B24" w:rsidP="00432B24">
    <w:pPr>
      <w:pStyle w:val="a4"/>
      <w:jc w:val="center"/>
    </w:pPr>
    <w:r>
      <w:rPr>
        <w:rFonts w:ascii="Arial" w:eastAsia="標楷體" w:hAnsi="Arial" w:hint="eastAsia"/>
        <w:b/>
        <w:bCs/>
        <w:noProof/>
        <w:sz w:val="40"/>
        <w:szCs w:val="52"/>
      </w:rPr>
      <w:drawing>
        <wp:inline distT="0" distB="0" distL="0" distR="0" wp14:anchorId="341EBF54" wp14:editId="1A9ECBF0">
          <wp:extent cx="2202180" cy="752866"/>
          <wp:effectExtent l="0" t="0" r="7620" b="9525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531" cy="76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3236D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8147" o:spid="_x0000_s1026" type="#_x0000_t75" alt="" style="position:absolute;left:0;text-align:left;margin-left:0;margin-top:0;width:415pt;height:4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元晨診所_圖形標誌_RGB_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FA5" w14:textId="16904BA0" w:rsidR="001D5197" w:rsidRDefault="00000000">
    <w:pPr>
      <w:pStyle w:val="a4"/>
    </w:pPr>
    <w:r>
      <w:rPr>
        <w:noProof/>
      </w:rPr>
      <w:pict w14:anchorId="38B20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8145" o:spid="_x0000_s1025" type="#_x0000_t75" alt="" style="position:absolute;margin-left:0;margin-top:0;width:415pt;height:4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元晨診所_圖形標誌_RGB_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33F"/>
    <w:multiLevelType w:val="hybridMultilevel"/>
    <w:tmpl w:val="7ED41A42"/>
    <w:lvl w:ilvl="0" w:tplc="79262382">
      <w:start w:val="1"/>
      <w:numFmt w:val="decimal"/>
      <w:lvlText w:val="%1.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E55F25"/>
    <w:multiLevelType w:val="hybridMultilevel"/>
    <w:tmpl w:val="AA4E0552"/>
    <w:lvl w:ilvl="0" w:tplc="EA1CC88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DD74CC"/>
    <w:multiLevelType w:val="hybridMultilevel"/>
    <w:tmpl w:val="F22659D6"/>
    <w:lvl w:ilvl="0" w:tplc="34AE8118">
      <w:start w:val="2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61D95"/>
    <w:multiLevelType w:val="hybridMultilevel"/>
    <w:tmpl w:val="F480562E"/>
    <w:lvl w:ilvl="0" w:tplc="F66A0AFE">
      <w:start w:val="1"/>
      <w:numFmt w:val="taiwaneseCountingThousand"/>
      <w:suff w:val="nothing"/>
      <w:lvlText w:val="（%1）"/>
      <w:lvlJc w:val="left"/>
      <w:pPr>
        <w:ind w:left="990" w:hanging="9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4" w15:restartNumberingAfterBreak="0">
    <w:nsid w:val="16915FD1"/>
    <w:multiLevelType w:val="hybridMultilevel"/>
    <w:tmpl w:val="A5BCCF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64CBE"/>
    <w:multiLevelType w:val="hybridMultilevel"/>
    <w:tmpl w:val="AC20B600"/>
    <w:lvl w:ilvl="0" w:tplc="0D804F80">
      <w:start w:val="1"/>
      <w:numFmt w:val="taiwaneseCountingThousand"/>
      <w:lvlText w:val="（%1）"/>
      <w:lvlJc w:val="left"/>
      <w:pPr>
        <w:ind w:left="58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1">
    <w:nsid w:val="1C1636AD"/>
    <w:multiLevelType w:val="hybridMultilevel"/>
    <w:tmpl w:val="7228C2BC"/>
    <w:lvl w:ilvl="0" w:tplc="AC3C0AB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B1691A"/>
    <w:multiLevelType w:val="hybridMultilevel"/>
    <w:tmpl w:val="F480562E"/>
    <w:lvl w:ilvl="0" w:tplc="F66A0AFE">
      <w:start w:val="1"/>
      <w:numFmt w:val="taiwaneseCountingThousand"/>
      <w:suff w:val="nothing"/>
      <w:lvlText w:val="（%1）"/>
      <w:lvlJc w:val="left"/>
      <w:pPr>
        <w:ind w:left="990" w:hanging="9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8" w15:restartNumberingAfterBreak="0">
    <w:nsid w:val="21D34F38"/>
    <w:multiLevelType w:val="hybridMultilevel"/>
    <w:tmpl w:val="3DAE9D2C"/>
    <w:lvl w:ilvl="0" w:tplc="F158871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9" w15:restartNumberingAfterBreak="0">
    <w:nsid w:val="22C218FA"/>
    <w:multiLevelType w:val="hybridMultilevel"/>
    <w:tmpl w:val="5A4689B8"/>
    <w:lvl w:ilvl="0" w:tplc="2680669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FA3F51"/>
    <w:multiLevelType w:val="hybridMultilevel"/>
    <w:tmpl w:val="A42E2890"/>
    <w:lvl w:ilvl="0" w:tplc="0D804F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701F58"/>
    <w:multiLevelType w:val="hybridMultilevel"/>
    <w:tmpl w:val="82A689BC"/>
    <w:lvl w:ilvl="0" w:tplc="0409000B">
      <w:start w:val="1"/>
      <w:numFmt w:val="bullet"/>
      <w:lvlText w:val=""/>
      <w:lvlJc w:val="left"/>
      <w:pPr>
        <w:ind w:left="16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2" w:hanging="480"/>
      </w:pPr>
      <w:rPr>
        <w:rFonts w:ascii="Wingdings" w:hAnsi="Wingdings" w:hint="default"/>
      </w:rPr>
    </w:lvl>
  </w:abstractNum>
  <w:abstractNum w:abstractNumId="12" w15:restartNumberingAfterBreak="0">
    <w:nsid w:val="27F17239"/>
    <w:multiLevelType w:val="hybridMultilevel"/>
    <w:tmpl w:val="E084E28C"/>
    <w:lvl w:ilvl="0" w:tplc="948C5A0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945198"/>
    <w:multiLevelType w:val="hybridMultilevel"/>
    <w:tmpl w:val="A5BCCF66"/>
    <w:lvl w:ilvl="0" w:tplc="12605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2A40FB"/>
    <w:multiLevelType w:val="hybridMultilevel"/>
    <w:tmpl w:val="790EAEF2"/>
    <w:lvl w:ilvl="0" w:tplc="F6105CC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B80450"/>
    <w:multiLevelType w:val="hybridMultilevel"/>
    <w:tmpl w:val="F32ED990"/>
    <w:lvl w:ilvl="0" w:tplc="7206ECD0">
      <w:start w:val="1"/>
      <w:numFmt w:val="decimal"/>
      <w:suff w:val="nothing"/>
      <w:lvlText w:val="%1."/>
      <w:lvlJc w:val="left"/>
      <w:pPr>
        <w:ind w:left="1200" w:hanging="720"/>
      </w:pPr>
      <w:rPr>
        <w:rFonts w:hint="eastAsia"/>
        <w:u w:val="none"/>
      </w:rPr>
    </w:lvl>
    <w:lvl w:ilvl="1" w:tplc="0C1E1990">
      <w:start w:val="1"/>
      <w:numFmt w:val="taiwaneseCountingThousand"/>
      <w:lvlText w:val="（%2）"/>
      <w:lvlJc w:val="left"/>
      <w:pPr>
        <w:ind w:left="26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4"/>
        </w:tabs>
        <w:ind w:left="3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34"/>
        </w:tabs>
        <w:ind w:left="3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74"/>
        </w:tabs>
        <w:ind w:left="5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4"/>
        </w:tabs>
        <w:ind w:left="5754" w:hanging="480"/>
      </w:pPr>
    </w:lvl>
  </w:abstractNum>
  <w:abstractNum w:abstractNumId="16" w15:restartNumberingAfterBreak="0">
    <w:nsid w:val="49591D2D"/>
    <w:multiLevelType w:val="hybridMultilevel"/>
    <w:tmpl w:val="E8EAD7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705451"/>
    <w:multiLevelType w:val="hybridMultilevel"/>
    <w:tmpl w:val="332439EE"/>
    <w:lvl w:ilvl="0" w:tplc="2AC2A6B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1">
    <w:nsid w:val="56F36053"/>
    <w:multiLevelType w:val="hybridMultilevel"/>
    <w:tmpl w:val="6616EBCC"/>
    <w:lvl w:ilvl="0" w:tplc="25D48BF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1">
    <w:nsid w:val="57BA384B"/>
    <w:multiLevelType w:val="singleLevel"/>
    <w:tmpl w:val="A2F2A56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B2A3063"/>
    <w:multiLevelType w:val="hybridMultilevel"/>
    <w:tmpl w:val="EA4C14DC"/>
    <w:lvl w:ilvl="0" w:tplc="0D804F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E65E60AA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492422"/>
    <w:multiLevelType w:val="hybridMultilevel"/>
    <w:tmpl w:val="B462AD50"/>
    <w:lvl w:ilvl="0" w:tplc="9B6C2E0A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5F2E35"/>
    <w:multiLevelType w:val="hybridMultilevel"/>
    <w:tmpl w:val="1D9A1AF8"/>
    <w:lvl w:ilvl="0" w:tplc="D06657F8">
      <w:start w:val="1"/>
      <w:numFmt w:val="taiwaneseCountingThousand"/>
      <w:lvlText w:val="（%1）"/>
      <w:lvlJc w:val="left"/>
      <w:pPr>
        <w:tabs>
          <w:tab w:val="num" w:pos="1407"/>
        </w:tabs>
        <w:ind w:left="1407" w:hanging="84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num w:numId="1" w16cid:durableId="2022586750">
    <w:abstractNumId w:val="21"/>
  </w:num>
  <w:num w:numId="2" w16cid:durableId="1435780893">
    <w:abstractNumId w:val="0"/>
  </w:num>
  <w:num w:numId="3" w16cid:durableId="2021396907">
    <w:abstractNumId w:val="19"/>
  </w:num>
  <w:num w:numId="4" w16cid:durableId="2133941032">
    <w:abstractNumId w:val="18"/>
  </w:num>
  <w:num w:numId="5" w16cid:durableId="1777630790">
    <w:abstractNumId w:val="6"/>
  </w:num>
  <w:num w:numId="6" w16cid:durableId="100732641">
    <w:abstractNumId w:val="22"/>
  </w:num>
  <w:num w:numId="7" w16cid:durableId="1968390695">
    <w:abstractNumId w:val="15"/>
  </w:num>
  <w:num w:numId="8" w16cid:durableId="548299872">
    <w:abstractNumId w:val="7"/>
  </w:num>
  <w:num w:numId="9" w16cid:durableId="1925067736">
    <w:abstractNumId w:val="1"/>
  </w:num>
  <w:num w:numId="10" w16cid:durableId="882016143">
    <w:abstractNumId w:val="14"/>
  </w:num>
  <w:num w:numId="11" w16cid:durableId="1580826603">
    <w:abstractNumId w:val="12"/>
  </w:num>
  <w:num w:numId="12" w16cid:durableId="1041713218">
    <w:abstractNumId w:val="5"/>
  </w:num>
  <w:num w:numId="13" w16cid:durableId="1567958034">
    <w:abstractNumId w:val="8"/>
  </w:num>
  <w:num w:numId="14" w16cid:durableId="2101483735">
    <w:abstractNumId w:val="17"/>
  </w:num>
  <w:num w:numId="15" w16cid:durableId="551967923">
    <w:abstractNumId w:val="2"/>
  </w:num>
  <w:num w:numId="16" w16cid:durableId="2044746306">
    <w:abstractNumId w:val="9"/>
  </w:num>
  <w:num w:numId="17" w16cid:durableId="364915608">
    <w:abstractNumId w:val="7"/>
    <w:lvlOverride w:ilvl="0">
      <w:lvl w:ilvl="0" w:tplc="F66A0AFE">
        <w:start w:val="1"/>
        <w:numFmt w:val="taiwaneseCountingThousand"/>
        <w:suff w:val="nothing"/>
        <w:lvlText w:val="（%1）"/>
        <w:lvlJc w:val="left"/>
        <w:pPr>
          <w:ind w:left="990" w:hanging="99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8" w16cid:durableId="1123814101">
    <w:abstractNumId w:val="20"/>
  </w:num>
  <w:num w:numId="19" w16cid:durableId="1254582271">
    <w:abstractNumId w:val="16"/>
  </w:num>
  <w:num w:numId="20" w16cid:durableId="1550261994">
    <w:abstractNumId w:val="10"/>
  </w:num>
  <w:num w:numId="21" w16cid:durableId="1066953471">
    <w:abstractNumId w:val="3"/>
  </w:num>
  <w:num w:numId="22" w16cid:durableId="214198707">
    <w:abstractNumId w:val="13"/>
  </w:num>
  <w:num w:numId="23" w16cid:durableId="1442801246">
    <w:abstractNumId w:val="4"/>
  </w:num>
  <w:num w:numId="24" w16cid:durableId="243028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97"/>
    <w:rsid w:val="00161FB5"/>
    <w:rsid w:val="001868CC"/>
    <w:rsid w:val="001D5197"/>
    <w:rsid w:val="00276FC5"/>
    <w:rsid w:val="003F6D8F"/>
    <w:rsid w:val="00432B24"/>
    <w:rsid w:val="004C11CB"/>
    <w:rsid w:val="005A6226"/>
    <w:rsid w:val="006C075D"/>
    <w:rsid w:val="00A94323"/>
    <w:rsid w:val="00B65AD6"/>
    <w:rsid w:val="00B773FB"/>
    <w:rsid w:val="00BA6798"/>
    <w:rsid w:val="00D630CF"/>
    <w:rsid w:val="00E91156"/>
    <w:rsid w:val="00F84F15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5B101"/>
  <w15:chartTrackingRefBased/>
  <w15:docId w15:val="{7C9CCFBE-59A7-2F47-B3D7-0EFA6E4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0"/>
    <w:link w:val="20"/>
    <w:uiPriority w:val="9"/>
    <w:qFormat/>
    <w:rsid w:val="00432B24"/>
    <w:pPr>
      <w:keepNext/>
      <w:jc w:val="both"/>
      <w:outlineLvl w:val="1"/>
    </w:pPr>
    <w:rPr>
      <w:rFonts w:ascii="Times New Roman" w:eastAsia="新細明體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32B2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432B24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D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51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5197"/>
    <w:rPr>
      <w:sz w:val="20"/>
      <w:szCs w:val="20"/>
    </w:rPr>
  </w:style>
  <w:style w:type="character" w:customStyle="1" w:styleId="20">
    <w:name w:val="標題 2 字元"/>
    <w:basedOn w:val="a1"/>
    <w:link w:val="2"/>
    <w:uiPriority w:val="9"/>
    <w:rsid w:val="00432B24"/>
    <w:rPr>
      <w:rFonts w:ascii="Times New Roman" w:eastAsia="新細明體" w:hAnsi="Times New Roman" w:cs="Times New Roman"/>
      <w:b/>
      <w:szCs w:val="20"/>
    </w:rPr>
  </w:style>
  <w:style w:type="character" w:customStyle="1" w:styleId="30">
    <w:name w:val="標題 3 字元"/>
    <w:basedOn w:val="a1"/>
    <w:link w:val="3"/>
    <w:semiHidden/>
    <w:rsid w:val="00432B2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1"/>
    <w:link w:val="5"/>
    <w:semiHidden/>
    <w:rsid w:val="00432B24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8">
    <w:name w:val="Table Grid"/>
    <w:basedOn w:val="a2"/>
    <w:rsid w:val="00432B2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2B24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0">
    <w:name w:val="Normal Indent"/>
    <w:basedOn w:val="a"/>
    <w:uiPriority w:val="99"/>
    <w:semiHidden/>
    <w:unhideWhenUsed/>
    <w:rsid w:val="00432B24"/>
    <w:pPr>
      <w:ind w:leftChars="200" w:left="480"/>
    </w:pPr>
  </w:style>
  <w:style w:type="paragraph" w:styleId="aa">
    <w:name w:val="Body Text Indent"/>
    <w:basedOn w:val="a"/>
    <w:link w:val="ab"/>
    <w:rsid w:val="00432B24"/>
    <w:pPr>
      <w:ind w:left="240"/>
    </w:pPr>
    <w:rPr>
      <w:rFonts w:ascii="標楷體" w:eastAsia="標楷體" w:hAnsi="標楷體" w:cs="Times New Roman"/>
    </w:rPr>
  </w:style>
  <w:style w:type="character" w:customStyle="1" w:styleId="ab">
    <w:name w:val="本文縮排 字元"/>
    <w:basedOn w:val="a1"/>
    <w:link w:val="aa"/>
    <w:rsid w:val="00432B24"/>
    <w:rPr>
      <w:rFonts w:ascii="標楷體" w:eastAsia="標楷體" w:hAnsi="標楷體" w:cs="Times New Roman"/>
    </w:rPr>
  </w:style>
  <w:style w:type="paragraph" w:customStyle="1" w:styleId="1">
    <w:name w:val="清單段落1"/>
    <w:basedOn w:val="a"/>
    <w:uiPriority w:val="34"/>
    <w:qFormat/>
    <w:rsid w:val="00432B24"/>
    <w:pPr>
      <w:ind w:leftChars="200" w:left="480"/>
    </w:pPr>
    <w:rPr>
      <w:szCs w:val="22"/>
    </w:rPr>
  </w:style>
  <w:style w:type="paragraph" w:styleId="21">
    <w:name w:val="Body Text Indent 2"/>
    <w:basedOn w:val="a"/>
    <w:link w:val="22"/>
    <w:rsid w:val="00432B24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22">
    <w:name w:val="本文縮排 2 字元"/>
    <w:basedOn w:val="a1"/>
    <w:link w:val="21"/>
    <w:rsid w:val="00432B24"/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"/>
    <w:link w:val="32"/>
    <w:rsid w:val="00432B24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縮排 3 字元"/>
    <w:basedOn w:val="a1"/>
    <w:link w:val="31"/>
    <w:rsid w:val="00432B24"/>
    <w:rPr>
      <w:rFonts w:ascii="Times New Roman" w:eastAsia="新細明體" w:hAnsi="Times New Roman" w:cs="Times New Roman"/>
      <w:sz w:val="16"/>
      <w:szCs w:val="16"/>
    </w:rPr>
  </w:style>
  <w:style w:type="paragraph" w:styleId="ac">
    <w:name w:val="Body Text"/>
    <w:basedOn w:val="a"/>
    <w:link w:val="ad"/>
    <w:rsid w:val="00432B24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d">
    <w:name w:val="本文 字元"/>
    <w:basedOn w:val="a1"/>
    <w:link w:val="ac"/>
    <w:rsid w:val="00432B24"/>
    <w:rPr>
      <w:rFonts w:ascii="Times New Roman" w:eastAsia="新細明體" w:hAnsi="Times New Roman" w:cs="Times New Roman"/>
      <w:szCs w:val="20"/>
    </w:rPr>
  </w:style>
  <w:style w:type="character" w:styleId="ae">
    <w:name w:val="Hyperlink"/>
    <w:basedOn w:val="a1"/>
    <w:uiPriority w:val="99"/>
    <w:unhideWhenUsed/>
    <w:rsid w:val="00B65AD6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B65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9gysdjUFtuWeFnF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0A13A-3BFC-48CC-A0F7-12B2DB3B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元晨 李</cp:lastModifiedBy>
  <cp:revision>2</cp:revision>
  <dcterms:created xsi:type="dcterms:W3CDTF">2022-07-14T09:29:00Z</dcterms:created>
  <dcterms:modified xsi:type="dcterms:W3CDTF">2022-07-14T09:29:00Z</dcterms:modified>
</cp:coreProperties>
</file>